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1E0EB7">
      <w:pP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22E74ABB"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431156">
              <w:rPr>
                <w:webHidden/>
              </w:rPr>
              <w:t>2</w:t>
            </w:r>
            <w:r w:rsidR="007F59A8" w:rsidRPr="00531D2B">
              <w:rPr>
                <w:webHidden/>
              </w:rPr>
              <w:fldChar w:fldCharType="end"/>
            </w:r>
          </w:hyperlink>
        </w:p>
        <w:p w14:paraId="6C78C159" w14:textId="0935E082" w:rsidR="007F59A8" w:rsidRPr="00531D2B" w:rsidRDefault="00B75658"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431156">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783D2D2B" w:rsidR="007F59A8" w:rsidRPr="00531D2B" w:rsidRDefault="00B75658"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431156">
              <w:rPr>
                <w:webHidden/>
              </w:rPr>
              <w:t>5</w:t>
            </w:r>
            <w:r w:rsidR="007F59A8" w:rsidRPr="00531D2B">
              <w:rPr>
                <w:webHidden/>
              </w:rPr>
              <w:fldChar w:fldCharType="end"/>
            </w:r>
          </w:hyperlink>
        </w:p>
        <w:p w14:paraId="2B9DEDB6" w14:textId="165C09F6"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5678B398"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3B7D5F50"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6E3A72E9"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3041C270" w:rsidR="007F59A8" w:rsidRPr="00531D2B" w:rsidRDefault="00B75658"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431156">
              <w:rPr>
                <w:webHidden/>
              </w:rPr>
              <w:t>11</w:t>
            </w:r>
            <w:r w:rsidR="007F59A8" w:rsidRPr="00531D2B">
              <w:rPr>
                <w:webHidden/>
              </w:rPr>
              <w:fldChar w:fldCharType="end"/>
            </w:r>
          </w:hyperlink>
        </w:p>
        <w:p w14:paraId="471B2B25" w14:textId="27694C68"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0BED9350"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0A2F7F39"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6099E9B9"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111CA909" w:rsidR="007F59A8" w:rsidRPr="00531D2B" w:rsidRDefault="00B75658">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6AC8DB61" w:rsidR="007F59A8" w:rsidRPr="00531D2B" w:rsidRDefault="00B75658"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431156">
              <w:rPr>
                <w:webHidden/>
              </w:rPr>
              <w:t>15</w:t>
            </w:r>
            <w:r w:rsidR="007F59A8" w:rsidRPr="00531D2B">
              <w:rPr>
                <w:webHidden/>
              </w:rPr>
              <w:fldChar w:fldCharType="end"/>
            </w:r>
          </w:hyperlink>
        </w:p>
        <w:p w14:paraId="5C5D3587" w14:textId="088AA426"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1CBCE9CE"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3802AEAF"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138331F9"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642638DC"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091E4B96"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3CEAE46A"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75D45EC3"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476FB97A"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34C8FA07" w:rsidR="007F59A8" w:rsidRPr="00531D2B" w:rsidRDefault="00B75658"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431156">
              <w:rPr>
                <w:webHidden/>
              </w:rPr>
              <w:t>23</w:t>
            </w:r>
            <w:r w:rsidR="007F59A8" w:rsidRPr="00531D2B">
              <w:rPr>
                <w:webHidden/>
              </w:rPr>
              <w:fldChar w:fldCharType="end"/>
            </w:r>
          </w:hyperlink>
        </w:p>
        <w:p w14:paraId="304D8B12" w14:textId="17D59B8A"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4E31BCFD"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300B9F07"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6B4C55C9"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2F5EE65F" w:rsidR="007F59A8" w:rsidRPr="00531D2B" w:rsidRDefault="00B75658">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431156">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33560BE1" w:rsidR="007F59A8" w:rsidRPr="00531D2B" w:rsidRDefault="00B75658"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431156">
              <w:rPr>
                <w:webHidden/>
              </w:rPr>
              <w:t>29</w:t>
            </w:r>
            <w:r w:rsidR="007F59A8" w:rsidRPr="002B5C11">
              <w:rPr>
                <w:webHidden/>
              </w:rPr>
              <w:fldChar w:fldCharType="end"/>
            </w:r>
          </w:hyperlink>
        </w:p>
        <w:p w14:paraId="1147294E" w14:textId="36FF0BC1" w:rsidR="007F59A8" w:rsidRPr="00531D2B" w:rsidRDefault="00B75658"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431156">
              <w:rPr>
                <w:webHidden/>
              </w:rPr>
              <w:t>30</w:t>
            </w:r>
            <w:r w:rsidR="007F59A8" w:rsidRPr="002B5C11">
              <w:rPr>
                <w:webHidden/>
              </w:rPr>
              <w:fldChar w:fldCharType="end"/>
            </w:r>
          </w:hyperlink>
        </w:p>
        <w:p w14:paraId="72083D6B" w14:textId="571400E7" w:rsidR="007F59A8" w:rsidRPr="00531D2B" w:rsidRDefault="00B75658"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431156">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Aimé Laussedat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cohérent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13DA0D98" w14:textId="77777777" w:rsidR="009C2173" w:rsidRDefault="009C2173" w:rsidP="009C2173">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w:t>
      </w:r>
      <w:r>
        <w:rPr>
          <w:rFonts w:ascii="Times New Roman" w:eastAsia="Times New Roman" w:hAnsi="Times New Roman" w:cs="Times New Roman"/>
          <w:highlight w:val="white"/>
        </w:rPr>
        <w:t>barrière</w:t>
      </w:r>
      <w:r w:rsidRPr="00FF04C5">
        <w:rPr>
          <w:rFonts w:ascii="Times New Roman" w:eastAsia="Times New Roman" w:hAnsi="Times New Roman" w:cs="Times New Roman"/>
          <w:highlight w:val="white"/>
        </w:rPr>
        <w:t xml:space="preserve"> non négligeable sur la pérennité du produit final</w:t>
      </w:r>
      <w:r>
        <w:rPr>
          <w:rFonts w:ascii="Times New Roman" w:eastAsia="Times New Roman" w:hAnsi="Times New Roman" w:cs="Times New Roman"/>
          <w:highlight w:val="white"/>
        </w:rPr>
        <w:t>. L</w:t>
      </w:r>
      <w:r w:rsidRPr="00FF04C5">
        <w:rPr>
          <w:rFonts w:ascii="Times New Roman" w:eastAsia="Times New Roman" w:hAnsi="Times New Roman" w:cs="Times New Roman"/>
          <w:highlight w:val="white"/>
        </w:rPr>
        <w:t>es potentiels joueurs pouvant être rebutés par une vision artistique peu ambitieuse ou non réussi</w:t>
      </w:r>
      <w:r>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29E1305E"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2F6A89A4" w14:textId="77777777"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252F3830"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4565C04D" w14:textId="77777777" w:rsidR="00FF6501" w:rsidRDefault="00DE7529" w:rsidP="00FF6501">
      <w:pPr>
        <w:rPr>
          <w:rFonts w:ascii="Times New Roman" w:hAnsi="Times New Roman" w:cs="Times New Roman"/>
          <w:u w:val="single"/>
        </w:rPr>
      </w:pPr>
      <w:r w:rsidRPr="00FF04C5">
        <w:rPr>
          <w:rFonts w:ascii="Times New Roman" w:eastAsia="Times New Roman" w:hAnsi="Times New Roman" w:cs="Times New Roman"/>
          <w:highlight w:val="white"/>
        </w:rPr>
        <w:t xml:space="preserve">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w:t>
      </w:r>
      <w:r w:rsidR="00FF6501" w:rsidRPr="00FF04C5">
        <w:rPr>
          <w:rFonts w:ascii="Times New Roman" w:eastAsia="Times New Roman" w:hAnsi="Times New Roman" w:cs="Times New Roman"/>
          <w:highlight w:val="white"/>
        </w:rPr>
        <w:t>Afin d’obtenir le rendu final, une texture est créée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4EF7C2A8" w14:textId="18B67268" w:rsidR="00A27189" w:rsidRPr="005F6878"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La société procède par la suite à un travail de reconstruction photogrammétrique, puis de tuilage 3D, des “</w:t>
      </w:r>
      <w:proofErr w:type="spellStart"/>
      <w:r w:rsidRPr="005F6878">
        <w:rPr>
          <w:rFonts w:ascii="Times New Roman" w:eastAsia="Times New Roman" w:hAnsi="Times New Roman" w:cs="Times New Roman"/>
        </w:rPr>
        <w:t>meshs</w:t>
      </w:r>
      <w:proofErr w:type="spellEnd"/>
      <w:r w:rsidRPr="005F6878">
        <w:rPr>
          <w:rFonts w:ascii="Times New Roman" w:eastAsia="Times New Roman" w:hAnsi="Times New Roman" w:cs="Times New Roman"/>
        </w:rPr>
        <w:t xml:space="preserve">”, générés afin de permettre leur diffusion dans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 xml:space="preserve"> / Google </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w:t>
      </w:r>
    </w:p>
    <w:p w14:paraId="3F9CE21D" w14:textId="77777777" w:rsidR="003F7F7B" w:rsidRPr="005C4BFB" w:rsidRDefault="003F7F7B"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E82E04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2DE22276" w14:textId="77777777" w:rsidR="00367262" w:rsidRDefault="00367262" w:rsidP="001E0EB7">
      <w:pPr>
        <w:jc w:val="both"/>
        <w:rPr>
          <w:rFonts w:ascii="Times New Roman" w:eastAsia="Times New Roman" w:hAnsi="Times New Roman" w:cs="Times New Roman"/>
        </w:rPr>
      </w:pP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7CE7EF24" w:rsidR="00FF04C5"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68CE3668" w14:textId="77777777" w:rsidR="00367262" w:rsidRPr="00D444B1" w:rsidRDefault="00367262" w:rsidP="001E0EB7">
      <w:pPr>
        <w:jc w:val="center"/>
        <w:rPr>
          <w:rFonts w:ascii="Times New Roman" w:eastAsia="Times New Roman" w:hAnsi="Times New Roman" w:cs="Times New Roman"/>
          <w:i/>
          <w:sz w:val="18"/>
          <w:szCs w:val="18"/>
        </w:rPr>
      </w:pPr>
    </w:p>
    <w:p w14:paraId="5B96EC2C" w14:textId="77777777" w:rsidR="00096FF8" w:rsidRDefault="00096FF8" w:rsidP="001E0EB7">
      <w:pPr>
        <w:jc w:val="both"/>
        <w:rPr>
          <w:rFonts w:ascii="Times New Roman" w:eastAsia="Times New Roman" w:hAnsi="Times New Roman" w:cs="Times New Roman"/>
        </w:rPr>
      </w:pPr>
    </w:p>
    <w:p w14:paraId="390722B5" w14:textId="6B8F3C45"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 moderne de cette technique est né en France en 1849 lorsqu’un scientifique et officier de l’armée française, Aimé Laussedat, utilisa des photos pour effectuer des mesures sur la façade de l'Hôtel des Invalides</w:t>
      </w:r>
      <w:r w:rsidR="00CC1038">
        <w:rPr>
          <w:rFonts w:ascii="Times New Roman" w:eastAsia="Times New Roman" w:hAnsi="Times New Roman" w:cs="Times New Roman"/>
        </w:rPr>
        <w:t>.</w:t>
      </w:r>
      <w:r w:rsidRPr="005C4BFB">
        <w:rPr>
          <w:rFonts w:ascii="Times New Roman" w:eastAsia="Times New Roman" w:hAnsi="Times New Roman" w:cs="Times New Roman"/>
        </w:rPr>
        <w:t xml:space="preserve"> </w:t>
      </w:r>
      <w:r w:rsidR="00CC1038">
        <w:rPr>
          <w:rFonts w:ascii="Times New Roman" w:eastAsia="Times New Roman" w:hAnsi="Times New Roman" w:cs="Times New Roman"/>
        </w:rPr>
        <w:t>Cette</w:t>
      </w:r>
      <w:r w:rsidR="00CC1038" w:rsidRPr="005C4BFB">
        <w:rPr>
          <w:rFonts w:ascii="Times New Roman" w:eastAsia="Times New Roman" w:hAnsi="Times New Roman" w:cs="Times New Roman"/>
        </w:rPr>
        <w:t xml:space="preserve"> </w:t>
      </w:r>
      <w:r w:rsidR="00CC1038">
        <w:rPr>
          <w:rFonts w:ascii="Times New Roman" w:eastAsia="Times New Roman" w:hAnsi="Times New Roman" w:cs="Times New Roman"/>
        </w:rPr>
        <w:t xml:space="preserve">utilisation </w:t>
      </w:r>
      <w:r w:rsidR="00CC1038" w:rsidRPr="005C4BFB">
        <w:rPr>
          <w:rFonts w:ascii="Times New Roman" w:eastAsia="Times New Roman" w:hAnsi="Times New Roman" w:cs="Times New Roman"/>
        </w:rPr>
        <w:t>de photographie</w:t>
      </w:r>
      <w:r w:rsidR="00CC1038">
        <w:rPr>
          <w:rFonts w:ascii="Times New Roman" w:eastAsia="Times New Roman" w:hAnsi="Times New Roman" w:cs="Times New Roman"/>
        </w:rPr>
        <w:t>s, dans l’objectif d’obtenir des mesures, est alors un procédé totalement inédit pour cette époque.</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266C80AE" w:rsidR="00500BDC"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2AED15FB" w14:textId="77777777" w:rsidR="00500BDC" w:rsidRDefault="00500BDC" w:rsidP="001E0EB7">
      <w:pPr>
        <w:jc w:val="both"/>
        <w:rPr>
          <w:rFonts w:ascii="Times New Roman" w:eastAsia="Times New Roman" w:hAnsi="Times New Roman" w:cs="Times New Roman"/>
        </w:rPr>
      </w:pPr>
    </w:p>
    <w:p w14:paraId="7E32C1BE" w14:textId="515306C5" w:rsidR="003F52F1" w:rsidRDefault="003F52F1" w:rsidP="001E0EB7">
      <w:pPr>
        <w:rPr>
          <w:rFonts w:ascii="Times New Roman" w:eastAsia="Times New Roman" w:hAnsi="Times New Roman" w:cs="Times New Roman"/>
        </w:rPr>
      </w:pPr>
    </w:p>
    <w:p w14:paraId="79378D1A" w14:textId="632D20F8" w:rsidR="00201954" w:rsidRDefault="00201954" w:rsidP="001E0EB7">
      <w:pPr>
        <w:rPr>
          <w:rFonts w:ascii="Times New Roman" w:eastAsia="Times New Roman" w:hAnsi="Times New Roman" w:cs="Times New Roman"/>
        </w:rPr>
      </w:pPr>
    </w:p>
    <w:p w14:paraId="5556B41E" w14:textId="4B51D324" w:rsidR="00201954" w:rsidRDefault="00201954" w:rsidP="001E0EB7">
      <w:pPr>
        <w:rPr>
          <w:rFonts w:ascii="Times New Roman" w:eastAsia="Times New Roman" w:hAnsi="Times New Roman" w:cs="Times New Roman"/>
        </w:rPr>
      </w:pPr>
    </w:p>
    <w:p w14:paraId="1D1DE565" w14:textId="77777777" w:rsidR="00201954" w:rsidRPr="005C4BFB" w:rsidRDefault="00201954"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Il doit être constitué de matériaux</w:t>
      </w:r>
      <w:r w:rsidR="00A11A31">
        <w:rPr>
          <w:rFonts w:ascii="Times New Roman" w:hAnsi="Times New Roman" w:cs="Times New Roman"/>
        </w:rPr>
        <w:t xml:space="preserve"> </w:t>
      </w:r>
      <w:r w:rsidRPr="00EA10F0">
        <w:rPr>
          <w:rFonts w:ascii="Times New Roman" w:hAnsi="Times New Roman" w:cs="Times New Roman"/>
        </w:rPr>
        <w:t>mat,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Pour pallier ce problème, nous allons utiliser Le logiciel Instant Meshes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situé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5635B56A"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possèdent un halo 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6350A4D1"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proofErr w:type="spellStart"/>
      <w:r w:rsidR="00F47A57">
        <w:rPr>
          <w:rFonts w:ascii="Times New Roman" w:hAnsi="Times New Roman" w:cs="Times New Roman"/>
        </w:rPr>
        <w:t>interieur</w:t>
      </w:r>
      <w:proofErr w:type="spellEnd"/>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prefab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une rejouabilité</w:t>
      </w:r>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xml:space="preserve">. Cette acquisition s’effectue notamment par l’apprentissage de l’utilisation de certains logiciels, tel que « Meshroom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75B06CA8" w14:textId="1EF78DDE" w:rsidR="003F52F1" w:rsidRPr="007A166D" w:rsidRDefault="00B90FE0" w:rsidP="001E0EB7">
      <w:pPr>
        <w:pStyle w:val="Titre1"/>
        <w:rPr>
          <w:rFonts w:cs="Times New Roman"/>
          <w:szCs w:val="32"/>
          <w:highlight w:val="none"/>
        </w:rPr>
      </w:pPr>
      <w:bookmarkStart w:id="37" w:name="_Toc72864662"/>
      <w:r w:rsidRPr="007A166D">
        <w:rPr>
          <w:rFonts w:cs="Times New Roman"/>
          <w:szCs w:val="32"/>
        </w:rPr>
        <w:lastRenderedPageBreak/>
        <w:t>Lexique</w:t>
      </w:r>
      <w:bookmarkEnd w:id="37"/>
    </w:p>
    <w:p w14:paraId="59A3113A" w14:textId="77777777" w:rsidR="00B90FE0" w:rsidRPr="00B90FE0" w:rsidRDefault="00B90FE0" w:rsidP="001E0EB7"/>
    <w:p w14:paraId="43640AD9" w14:textId="77777777" w:rsidR="00782487" w:rsidRPr="00B90FE0" w:rsidRDefault="00782487" w:rsidP="00782487">
      <w:r>
        <w:rPr>
          <w:rFonts w:ascii="Times New Roman" w:hAnsi="Times New Roman" w:cs="Times New Roman"/>
          <w:u w:val="single"/>
        </w:rPr>
        <w:t>Asset</w:t>
      </w:r>
      <w:r w:rsidRPr="00D444B1">
        <w:rPr>
          <w:rFonts w:ascii="Times New Roman" w:hAnsi="Times New Roman" w:cs="Times New Roman"/>
          <w:u w:val="single"/>
        </w:rPr>
        <w:t xml:space="preserve"> :</w:t>
      </w:r>
      <w:r w:rsidRPr="00D444B1">
        <w:rPr>
          <w:rFonts w:ascii="Times New Roman" w:hAnsi="Times New Roman" w:cs="Times New Roman"/>
        </w:rPr>
        <w:t xml:space="preserve">  </w:t>
      </w:r>
      <w:r w:rsidRPr="000F28E4">
        <w:rPr>
          <w:rFonts w:ascii="Times New Roman" w:hAnsi="Times New Roman" w:cs="Times New Roman"/>
        </w:rPr>
        <w:t>Ressource numérique,</w:t>
      </w:r>
      <w:r>
        <w:rPr>
          <w:rFonts w:ascii="Times New Roman" w:hAnsi="Times New Roman" w:cs="Times New Roman"/>
        </w:rPr>
        <w:t xml:space="preserve"> </w:t>
      </w:r>
      <w:r w:rsidRPr="000F28E4">
        <w:rPr>
          <w:rFonts w:ascii="Times New Roman" w:hAnsi="Times New Roman" w:cs="Times New Roman"/>
        </w:rPr>
        <w:t>composant, modèle</w:t>
      </w:r>
      <w:r>
        <w:rPr>
          <w:rFonts w:ascii="Times New Roman" w:hAnsi="Times New Roman" w:cs="Times New Roman"/>
        </w:rPr>
        <w:t xml:space="preserve"> </w:t>
      </w:r>
      <w:r w:rsidRPr="000F28E4">
        <w:rPr>
          <w:rFonts w:ascii="Times New Roman" w:hAnsi="Times New Roman" w:cs="Times New Roman"/>
        </w:rPr>
        <w:t>qu’il est possible d</w:t>
      </w:r>
      <w:r>
        <w:rPr>
          <w:rFonts w:ascii="Times New Roman" w:hAnsi="Times New Roman" w:cs="Times New Roman"/>
        </w:rPr>
        <w:t>’</w:t>
      </w:r>
      <w:r w:rsidRPr="000F28E4">
        <w:rPr>
          <w:rFonts w:ascii="Times New Roman" w:hAnsi="Times New Roman" w:cs="Times New Roman"/>
        </w:rPr>
        <w:t>utiliser</w:t>
      </w:r>
      <w:r>
        <w:rPr>
          <w:rFonts w:ascii="Times New Roman" w:hAnsi="Times New Roman" w:cs="Times New Roman"/>
        </w:rPr>
        <w:t xml:space="preserve"> dans un projet numérique. Par exemple, une image, un modèle 3D ou encore un son. </w:t>
      </w:r>
    </w:p>
    <w:p w14:paraId="48BD503C" w14:textId="77777777" w:rsidR="00782487" w:rsidRDefault="00782487" w:rsidP="001E0EB7">
      <w:pPr>
        <w:rPr>
          <w:rFonts w:ascii="Times New Roman" w:hAnsi="Times New Roman" w:cs="Times New Roman"/>
          <w:u w:val="single"/>
        </w:rPr>
      </w:pPr>
    </w:p>
    <w:p w14:paraId="27FE051A" w14:textId="4E08F574"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B75658"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mesh</w:t>
      </w:r>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CB3DD" w14:textId="77777777" w:rsidR="00B75658" w:rsidRDefault="00B75658">
      <w:pPr>
        <w:spacing w:line="240" w:lineRule="auto"/>
      </w:pPr>
      <w:r>
        <w:separator/>
      </w:r>
    </w:p>
  </w:endnote>
  <w:endnote w:type="continuationSeparator" w:id="0">
    <w:p w14:paraId="4C7AF8CC" w14:textId="77777777" w:rsidR="00B75658" w:rsidRDefault="00B756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6BA13" w14:textId="77777777" w:rsidR="00B75658" w:rsidRDefault="00B75658">
      <w:pPr>
        <w:spacing w:line="240" w:lineRule="auto"/>
      </w:pPr>
      <w:r>
        <w:separator/>
      </w:r>
    </w:p>
  </w:footnote>
  <w:footnote w:type="continuationSeparator" w:id="0">
    <w:p w14:paraId="21225CF6" w14:textId="77777777" w:rsidR="00B75658" w:rsidRDefault="00B756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42856"/>
    <w:rsid w:val="00184009"/>
    <w:rsid w:val="001968A6"/>
    <w:rsid w:val="001A182B"/>
    <w:rsid w:val="001B3AF0"/>
    <w:rsid w:val="001B548C"/>
    <w:rsid w:val="001C7EF3"/>
    <w:rsid w:val="001D37E7"/>
    <w:rsid w:val="001D548A"/>
    <w:rsid w:val="001E0EB7"/>
    <w:rsid w:val="001F4A67"/>
    <w:rsid w:val="001F5487"/>
    <w:rsid w:val="00201954"/>
    <w:rsid w:val="00211FEC"/>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67262"/>
    <w:rsid w:val="003B658C"/>
    <w:rsid w:val="003C4B3C"/>
    <w:rsid w:val="003D5106"/>
    <w:rsid w:val="003F52F1"/>
    <w:rsid w:val="003F7F7B"/>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4DC5"/>
    <w:rsid w:val="006E7378"/>
    <w:rsid w:val="006F7BAC"/>
    <w:rsid w:val="00702EBD"/>
    <w:rsid w:val="00714587"/>
    <w:rsid w:val="00725805"/>
    <w:rsid w:val="00751D88"/>
    <w:rsid w:val="00756595"/>
    <w:rsid w:val="00761680"/>
    <w:rsid w:val="00782487"/>
    <w:rsid w:val="007954AA"/>
    <w:rsid w:val="007A166D"/>
    <w:rsid w:val="007B2A34"/>
    <w:rsid w:val="007D484B"/>
    <w:rsid w:val="007E0E3C"/>
    <w:rsid w:val="007F0DB1"/>
    <w:rsid w:val="007F59A8"/>
    <w:rsid w:val="007F7E89"/>
    <w:rsid w:val="00810630"/>
    <w:rsid w:val="00812D7F"/>
    <w:rsid w:val="00815476"/>
    <w:rsid w:val="00846045"/>
    <w:rsid w:val="0086622C"/>
    <w:rsid w:val="00866557"/>
    <w:rsid w:val="00882660"/>
    <w:rsid w:val="008C73AC"/>
    <w:rsid w:val="008E25B8"/>
    <w:rsid w:val="00926163"/>
    <w:rsid w:val="00943D3C"/>
    <w:rsid w:val="00951A10"/>
    <w:rsid w:val="00953DA1"/>
    <w:rsid w:val="00955261"/>
    <w:rsid w:val="00977498"/>
    <w:rsid w:val="009A0305"/>
    <w:rsid w:val="009B0A21"/>
    <w:rsid w:val="009C2173"/>
    <w:rsid w:val="009C3709"/>
    <w:rsid w:val="009E1998"/>
    <w:rsid w:val="009F7E86"/>
    <w:rsid w:val="00A11A31"/>
    <w:rsid w:val="00A1463F"/>
    <w:rsid w:val="00A27189"/>
    <w:rsid w:val="00A314C7"/>
    <w:rsid w:val="00A37D4B"/>
    <w:rsid w:val="00A60AC4"/>
    <w:rsid w:val="00A60CAB"/>
    <w:rsid w:val="00A670C6"/>
    <w:rsid w:val="00A87B59"/>
    <w:rsid w:val="00A927C3"/>
    <w:rsid w:val="00A93960"/>
    <w:rsid w:val="00AC3EE6"/>
    <w:rsid w:val="00AC76B8"/>
    <w:rsid w:val="00AF13EA"/>
    <w:rsid w:val="00AF27DF"/>
    <w:rsid w:val="00B01115"/>
    <w:rsid w:val="00B21A4C"/>
    <w:rsid w:val="00B233AD"/>
    <w:rsid w:val="00B23740"/>
    <w:rsid w:val="00B25B92"/>
    <w:rsid w:val="00B352DA"/>
    <w:rsid w:val="00B64482"/>
    <w:rsid w:val="00B707CC"/>
    <w:rsid w:val="00B75658"/>
    <w:rsid w:val="00B90FE0"/>
    <w:rsid w:val="00B912CA"/>
    <w:rsid w:val="00B94596"/>
    <w:rsid w:val="00BA00BB"/>
    <w:rsid w:val="00BA2169"/>
    <w:rsid w:val="00BB57D0"/>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1038"/>
    <w:rsid w:val="00CC2591"/>
    <w:rsid w:val="00CC36FA"/>
    <w:rsid w:val="00CD091D"/>
    <w:rsid w:val="00CF2106"/>
    <w:rsid w:val="00D05FC5"/>
    <w:rsid w:val="00D144A1"/>
    <w:rsid w:val="00D1659C"/>
    <w:rsid w:val="00D36181"/>
    <w:rsid w:val="00D444B1"/>
    <w:rsid w:val="00D46154"/>
    <w:rsid w:val="00D52F11"/>
    <w:rsid w:val="00D540A2"/>
    <w:rsid w:val="00D5446B"/>
    <w:rsid w:val="00D5701F"/>
    <w:rsid w:val="00D70AFA"/>
    <w:rsid w:val="00DB6BA4"/>
    <w:rsid w:val="00DD15B2"/>
    <w:rsid w:val="00DD35AF"/>
    <w:rsid w:val="00DD562E"/>
    <w:rsid w:val="00DD72DD"/>
    <w:rsid w:val="00DE2CDE"/>
    <w:rsid w:val="00DE7529"/>
    <w:rsid w:val="00DE7C07"/>
    <w:rsid w:val="00E0603E"/>
    <w:rsid w:val="00E27F88"/>
    <w:rsid w:val="00E33E53"/>
    <w:rsid w:val="00E34162"/>
    <w:rsid w:val="00E57F05"/>
    <w:rsid w:val="00E864BF"/>
    <w:rsid w:val="00EB0AB7"/>
    <w:rsid w:val="00EC051A"/>
    <w:rsid w:val="00EE5585"/>
    <w:rsid w:val="00EF2153"/>
    <w:rsid w:val="00F209FE"/>
    <w:rsid w:val="00F47A57"/>
    <w:rsid w:val="00F53D8D"/>
    <w:rsid w:val="00F6038E"/>
    <w:rsid w:val="00F805C6"/>
    <w:rsid w:val="00F93F30"/>
    <w:rsid w:val="00FA4937"/>
    <w:rsid w:val="00FA6FAD"/>
    <w:rsid w:val="00FF04C5"/>
    <w:rsid w:val="00FF14EE"/>
    <w:rsid w:val="00FF2141"/>
    <w:rsid w:val="00FF650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32</Pages>
  <Words>7030</Words>
  <Characters>38670</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BLOT Paul</cp:lastModifiedBy>
  <cp:revision>186</cp:revision>
  <dcterms:created xsi:type="dcterms:W3CDTF">2021-05-23T13:26:00Z</dcterms:created>
  <dcterms:modified xsi:type="dcterms:W3CDTF">2021-05-26T18:18:00Z</dcterms:modified>
</cp:coreProperties>
</file>